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3F5D" w14:textId="1BEA2D3B" w:rsidR="00200EC3" w:rsidRPr="00D52489" w:rsidRDefault="002666AB" w:rsidP="00D52489">
      <w:pPr>
        <w:pStyle w:val="Title"/>
        <w:rPr>
          <w:b/>
          <w:bCs/>
          <w:sz w:val="24"/>
          <w:szCs w:val="24"/>
        </w:rPr>
      </w:pPr>
      <w:r w:rsidRPr="00D52489">
        <w:rPr>
          <w:b/>
          <w:bCs/>
          <w:sz w:val="24"/>
          <w:szCs w:val="24"/>
        </w:rPr>
        <w:t>Damp and Mould Advice</w:t>
      </w:r>
    </w:p>
    <w:p w14:paraId="09218A74" w14:textId="2E5E3EDF" w:rsidR="002666AB" w:rsidRDefault="002666AB" w:rsidP="002666AB">
      <w:r>
        <w:t>Private Sector Accommodation in Cornwall can be particularly prone to mould. As one of the wettest counties in England, and with many properties being ~200 years old, vigilance and proper care is required to keep on top of this issue.</w:t>
      </w:r>
    </w:p>
    <w:p w14:paraId="166BA3C9" w14:textId="52B10409" w:rsidR="002666AB" w:rsidRPr="002666AB" w:rsidRDefault="002666AB" w:rsidP="002666AB">
      <w:pPr>
        <w:rPr>
          <w:b/>
          <w:bCs/>
        </w:rPr>
      </w:pPr>
      <w:r w:rsidRPr="002666AB">
        <w:rPr>
          <w:b/>
          <w:bCs/>
        </w:rPr>
        <w:t>What is Damp?</w:t>
      </w:r>
    </w:p>
    <w:p w14:paraId="275C2513" w14:textId="3B48CA96" w:rsidR="002666AB" w:rsidRDefault="00C0007B" w:rsidP="00C0007B">
      <w:pPr>
        <w:pStyle w:val="ListParagraph"/>
        <w:numPr>
          <w:ilvl w:val="0"/>
          <w:numId w:val="3"/>
        </w:numPr>
      </w:pPr>
      <w:r>
        <w:t>Damp is moisture trapped inside the home. It can cause wet patches or bubbling paint. It can also have a musty smell.</w:t>
      </w:r>
      <w:r w:rsidR="00D52489">
        <w:t xml:space="preserve"> Moisture is often attracted to salt deposits in older building materials.</w:t>
      </w:r>
    </w:p>
    <w:p w14:paraId="49E27083" w14:textId="3AF6BF11" w:rsidR="002666AB" w:rsidRPr="002666AB" w:rsidRDefault="002666AB" w:rsidP="002666AB">
      <w:pPr>
        <w:rPr>
          <w:b/>
          <w:bCs/>
        </w:rPr>
      </w:pPr>
      <w:r w:rsidRPr="002666AB">
        <w:rPr>
          <w:b/>
          <w:bCs/>
        </w:rPr>
        <w:t>What is Mould?</w:t>
      </w:r>
    </w:p>
    <w:p w14:paraId="2D9FF19F" w14:textId="1B1E9FFF" w:rsidR="002666AB" w:rsidRDefault="00C0007B" w:rsidP="00C0007B">
      <w:pPr>
        <w:pStyle w:val="ListParagraph"/>
        <w:numPr>
          <w:ilvl w:val="0"/>
          <w:numId w:val="3"/>
        </w:numPr>
      </w:pPr>
      <w:r>
        <w:t>Mould is a fungal- micro-organism that grows in large numbers in damp places. It commonly appears as black/grey spots, or white dust/fluff</w:t>
      </w:r>
    </w:p>
    <w:p w14:paraId="4D162CCF" w14:textId="69A88F8E" w:rsidR="002666AB" w:rsidRDefault="002666AB" w:rsidP="002666AB">
      <w:pPr>
        <w:rPr>
          <w:b/>
          <w:bCs/>
        </w:rPr>
      </w:pPr>
      <w:r>
        <w:rPr>
          <w:b/>
          <w:bCs/>
        </w:rPr>
        <w:t>Who is responsible for mould and damp?</w:t>
      </w:r>
    </w:p>
    <w:p w14:paraId="214E5483" w14:textId="1DDF1335" w:rsidR="002666AB" w:rsidRDefault="00222B1E" w:rsidP="00222B1E">
      <w:pPr>
        <w:pStyle w:val="ListParagraph"/>
        <w:numPr>
          <w:ilvl w:val="0"/>
          <w:numId w:val="1"/>
        </w:numPr>
      </w:pPr>
      <w:r>
        <w:t>Tenants are responsible for preventing and cleaning mould as it arises. For instance, heating and ventilating the property</w:t>
      </w:r>
      <w:r w:rsidR="001001C4">
        <w:t>, or treating mould with a fungicide.</w:t>
      </w:r>
    </w:p>
    <w:p w14:paraId="3B46E197" w14:textId="0D56AA4E" w:rsidR="00222B1E" w:rsidRDefault="00222B1E" w:rsidP="00222B1E">
      <w:pPr>
        <w:pStyle w:val="ListParagraph"/>
        <w:numPr>
          <w:ilvl w:val="0"/>
          <w:numId w:val="1"/>
        </w:numPr>
      </w:pPr>
      <w:r>
        <w:t>Tenants should inform their landlord promptly as issues arise</w:t>
      </w:r>
      <w:r w:rsidR="3FF2FB5C">
        <w:t xml:space="preserve">, particularly if they result from structural issues, including rising damp or </w:t>
      </w:r>
      <w:proofErr w:type="spellStart"/>
      <w:r w:rsidR="3FF2FB5C">
        <w:t>or</w:t>
      </w:r>
      <w:proofErr w:type="spellEnd"/>
      <w:r w:rsidR="3FF2FB5C">
        <w:t xml:space="preserve"> leaking plumbing</w:t>
      </w:r>
      <w:r>
        <w:t xml:space="preserve">. </w:t>
      </w:r>
    </w:p>
    <w:p w14:paraId="1FA42126" w14:textId="7B6F1D4A" w:rsidR="00222B1E" w:rsidRPr="00222B1E" w:rsidRDefault="00222B1E" w:rsidP="00222B1E">
      <w:pPr>
        <w:pStyle w:val="ListParagraph"/>
        <w:numPr>
          <w:ilvl w:val="0"/>
          <w:numId w:val="1"/>
        </w:numPr>
      </w:pPr>
      <w:r>
        <w:t>Landlords are responsible for maintaining the property and ensuring it is clean and habitable when you arrive. For instance, if the damp is caused by a plumbing issue, the landlord is responsible for fixing it.</w:t>
      </w:r>
    </w:p>
    <w:p w14:paraId="6969046B" w14:textId="66E8E051" w:rsidR="002666AB" w:rsidRDefault="002666AB" w:rsidP="002666AB">
      <w:pPr>
        <w:rPr>
          <w:b/>
          <w:bCs/>
        </w:rPr>
      </w:pPr>
      <w:r>
        <w:rPr>
          <w:b/>
          <w:bCs/>
        </w:rPr>
        <w:t>How to prevent damp?</w:t>
      </w:r>
    </w:p>
    <w:p w14:paraId="079F7573" w14:textId="224BF933" w:rsidR="002666AB" w:rsidRDefault="00222B1E" w:rsidP="00222B1E">
      <w:pPr>
        <w:pStyle w:val="ListParagraph"/>
        <w:numPr>
          <w:ilvl w:val="0"/>
          <w:numId w:val="2"/>
        </w:numPr>
      </w:pPr>
      <w:r>
        <w:t>Ventilate the property, especially during winter. Open windows when drying clothes, close doors to bathrooms when showering, use an extractor fan when cooking</w:t>
      </w:r>
    </w:p>
    <w:p w14:paraId="411761AE" w14:textId="62170CDE" w:rsidR="00222B1E" w:rsidRDefault="00222B1E" w:rsidP="00222B1E">
      <w:pPr>
        <w:pStyle w:val="ListParagraph"/>
        <w:numPr>
          <w:ilvl w:val="0"/>
          <w:numId w:val="2"/>
        </w:numPr>
      </w:pPr>
      <w:r>
        <w:t>Heat the property. Low constant heat is best</w:t>
      </w:r>
    </w:p>
    <w:p w14:paraId="05574C28" w14:textId="7B32B268" w:rsidR="00222B1E" w:rsidRDefault="00222B1E" w:rsidP="00222B1E">
      <w:pPr>
        <w:pStyle w:val="ListParagraph"/>
        <w:numPr>
          <w:ilvl w:val="0"/>
          <w:numId w:val="2"/>
        </w:numPr>
      </w:pPr>
      <w:r>
        <w:t>Clean condensation off windows and doors</w:t>
      </w:r>
    </w:p>
    <w:p w14:paraId="26949332" w14:textId="7491D0E9" w:rsidR="00222B1E" w:rsidRDefault="00222B1E" w:rsidP="00222B1E">
      <w:pPr>
        <w:pStyle w:val="ListParagraph"/>
        <w:numPr>
          <w:ilvl w:val="0"/>
          <w:numId w:val="2"/>
        </w:numPr>
      </w:pPr>
      <w:r>
        <w:t>Use a tumble-dryer if you have one</w:t>
      </w:r>
      <w:r w:rsidR="001001C4">
        <w:t>, or dry clothes outside</w:t>
      </w:r>
    </w:p>
    <w:p w14:paraId="5616009E" w14:textId="73A30039" w:rsidR="001001C4" w:rsidRDefault="001001C4" w:rsidP="00222B1E">
      <w:pPr>
        <w:pStyle w:val="ListParagraph"/>
        <w:numPr>
          <w:ilvl w:val="0"/>
          <w:numId w:val="2"/>
        </w:numPr>
      </w:pPr>
      <w:r>
        <w:t>Clean bathroom extractor fans to ensure they work effectively</w:t>
      </w:r>
    </w:p>
    <w:p w14:paraId="4207919B" w14:textId="165265EA" w:rsidR="001001C4" w:rsidRDefault="001001C4" w:rsidP="00222B1E">
      <w:pPr>
        <w:pStyle w:val="ListParagraph"/>
        <w:numPr>
          <w:ilvl w:val="0"/>
          <w:numId w:val="2"/>
        </w:numPr>
      </w:pPr>
      <w:r>
        <w:t>Open vents above windows</w:t>
      </w:r>
    </w:p>
    <w:p w14:paraId="48442E2F" w14:textId="1F8ADCB2" w:rsidR="001001C4" w:rsidRDefault="001001C4" w:rsidP="00222B1E">
      <w:pPr>
        <w:pStyle w:val="ListParagraph"/>
        <w:numPr>
          <w:ilvl w:val="0"/>
          <w:numId w:val="2"/>
        </w:numPr>
      </w:pPr>
      <w:r>
        <w:t>Open bedroom windows in the mornings</w:t>
      </w:r>
    </w:p>
    <w:p w14:paraId="154C4598" w14:textId="1332C4A6" w:rsidR="00C0007B" w:rsidRDefault="00C0007B" w:rsidP="00C0007B">
      <w:pPr>
        <w:rPr>
          <w:b/>
          <w:bCs/>
        </w:rPr>
      </w:pPr>
      <w:r>
        <w:rPr>
          <w:b/>
          <w:bCs/>
        </w:rPr>
        <w:t>Cleaning Mould</w:t>
      </w:r>
    </w:p>
    <w:p w14:paraId="554FD409" w14:textId="3A084145" w:rsidR="00C0007B" w:rsidRDefault="00C0007B" w:rsidP="00C0007B">
      <w:pPr>
        <w:pStyle w:val="ListParagraph"/>
        <w:numPr>
          <w:ilvl w:val="0"/>
          <w:numId w:val="4"/>
        </w:numPr>
      </w:pPr>
      <w:r>
        <w:t>Do not hoover mould. When disturbed it can release spores – these can cause ill health and spread the mould further in your property</w:t>
      </w:r>
    </w:p>
    <w:p w14:paraId="0AACF509" w14:textId="398D94D3" w:rsidR="00C0007B" w:rsidRDefault="00C0007B" w:rsidP="00C0007B">
      <w:pPr>
        <w:pStyle w:val="ListParagraph"/>
        <w:numPr>
          <w:ilvl w:val="0"/>
          <w:numId w:val="4"/>
        </w:numPr>
      </w:pPr>
      <w:r>
        <w:t>Clean mould with a fungicide to ensure it is killed effectively</w:t>
      </w:r>
    </w:p>
    <w:p w14:paraId="3598CA0D" w14:textId="391D3DD6" w:rsidR="00C0007B" w:rsidRPr="00C0007B" w:rsidRDefault="00C0007B" w:rsidP="00C0007B">
      <w:pPr>
        <w:pStyle w:val="ListParagraph"/>
        <w:numPr>
          <w:ilvl w:val="0"/>
          <w:numId w:val="4"/>
        </w:numPr>
      </w:pPr>
      <w:r>
        <w:t>If you are concerned contact your landlord or professional cleaners. Do not put your health at risk.</w:t>
      </w:r>
    </w:p>
    <w:p w14:paraId="56BA050F" w14:textId="7A41CC04" w:rsidR="00222B1E" w:rsidRPr="001001C4" w:rsidRDefault="00222B1E" w:rsidP="00222B1E">
      <w:pPr>
        <w:rPr>
          <w:b/>
          <w:bCs/>
        </w:rPr>
      </w:pPr>
      <w:r w:rsidRPr="001001C4">
        <w:rPr>
          <w:b/>
          <w:bCs/>
        </w:rPr>
        <w:t>Useful Resources:</w:t>
      </w:r>
    </w:p>
    <w:p w14:paraId="39F1F5B1" w14:textId="30D9D77D" w:rsidR="00222B1E" w:rsidRDefault="001001C4" w:rsidP="00222B1E">
      <w:hyperlink r:id="rId10" w:history="1">
        <w:r w:rsidRPr="001001C4">
          <w:rPr>
            <w:rStyle w:val="Hyperlink"/>
          </w:rPr>
          <w:t>damp-mould-and-condensation.pdf</w:t>
        </w:r>
      </w:hyperlink>
      <w:r>
        <w:t xml:space="preserve"> – Cornwall Council’s Private sector housing team’s advice for preventing damp. (Always check with your landlord before making modifications to your property)</w:t>
      </w:r>
    </w:p>
    <w:p w14:paraId="1E8F242A" w14:textId="6BFA0F53" w:rsidR="002666AB" w:rsidRPr="002666AB" w:rsidRDefault="001001C4" w:rsidP="002666AB">
      <w:hyperlink r:id="rId11" w:history="1">
        <w:r w:rsidRPr="001001C4">
          <w:rPr>
            <w:rStyle w:val="Hyperlink"/>
          </w:rPr>
          <w:t>Complaints about housing conditions including damp - Cornwall Council</w:t>
        </w:r>
      </w:hyperlink>
      <w:r>
        <w:t xml:space="preserve"> -If you feel your landlord is not maintaining the property to an appropriate standard you can submit a complaint to Cornwall Council</w:t>
      </w:r>
    </w:p>
    <w:sectPr w:rsidR="002666AB" w:rsidRPr="002666AB" w:rsidSect="00D52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AAD3" w14:textId="77777777" w:rsidR="00A6775A" w:rsidRDefault="00A6775A" w:rsidP="00D52489">
      <w:pPr>
        <w:spacing w:after="0" w:line="240" w:lineRule="auto"/>
      </w:pPr>
      <w:r>
        <w:separator/>
      </w:r>
    </w:p>
  </w:endnote>
  <w:endnote w:type="continuationSeparator" w:id="0">
    <w:p w14:paraId="7427BA10" w14:textId="77777777" w:rsidR="00A6775A" w:rsidRDefault="00A6775A" w:rsidP="00D52489">
      <w:pPr>
        <w:spacing w:after="0" w:line="240" w:lineRule="auto"/>
      </w:pPr>
      <w:r>
        <w:continuationSeparator/>
      </w:r>
    </w:p>
  </w:endnote>
  <w:endnote w:type="continuationNotice" w:id="1">
    <w:p w14:paraId="03A061FC" w14:textId="77777777" w:rsidR="00A6775A" w:rsidRDefault="00A67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3CDF" w14:textId="77777777" w:rsidR="00D52489" w:rsidRDefault="00D52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BDDD" w14:textId="77777777" w:rsidR="00D52489" w:rsidRDefault="00D52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45C" w14:textId="77777777" w:rsidR="00D52489" w:rsidRDefault="00D5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984F" w14:textId="77777777" w:rsidR="00A6775A" w:rsidRDefault="00A6775A" w:rsidP="00D52489">
      <w:pPr>
        <w:spacing w:after="0" w:line="240" w:lineRule="auto"/>
      </w:pPr>
      <w:r>
        <w:separator/>
      </w:r>
    </w:p>
  </w:footnote>
  <w:footnote w:type="continuationSeparator" w:id="0">
    <w:p w14:paraId="177A06EB" w14:textId="77777777" w:rsidR="00A6775A" w:rsidRDefault="00A6775A" w:rsidP="00D52489">
      <w:pPr>
        <w:spacing w:after="0" w:line="240" w:lineRule="auto"/>
      </w:pPr>
      <w:r>
        <w:continuationSeparator/>
      </w:r>
    </w:p>
  </w:footnote>
  <w:footnote w:type="continuationNotice" w:id="1">
    <w:p w14:paraId="19EF7317" w14:textId="77777777" w:rsidR="00A6775A" w:rsidRDefault="00A67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FEA8" w14:textId="77777777" w:rsidR="00D52489" w:rsidRDefault="00D52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414A" w14:textId="77777777" w:rsidR="00D52489" w:rsidRDefault="00D52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B18" w14:textId="77777777" w:rsidR="00D52489" w:rsidRDefault="00D52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5EB"/>
    <w:multiLevelType w:val="hybridMultilevel"/>
    <w:tmpl w:val="D90A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30E10"/>
    <w:multiLevelType w:val="hybridMultilevel"/>
    <w:tmpl w:val="1C82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B66E2"/>
    <w:multiLevelType w:val="hybridMultilevel"/>
    <w:tmpl w:val="7DD26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17F46"/>
    <w:multiLevelType w:val="hybridMultilevel"/>
    <w:tmpl w:val="E84E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42614">
    <w:abstractNumId w:val="2"/>
  </w:num>
  <w:num w:numId="2" w16cid:durableId="293758043">
    <w:abstractNumId w:val="3"/>
  </w:num>
  <w:num w:numId="3" w16cid:durableId="2115664170">
    <w:abstractNumId w:val="1"/>
  </w:num>
  <w:num w:numId="4" w16cid:durableId="10560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6AB"/>
    <w:rsid w:val="00014B92"/>
    <w:rsid w:val="000562D5"/>
    <w:rsid w:val="001001C4"/>
    <w:rsid w:val="00125B1C"/>
    <w:rsid w:val="00181430"/>
    <w:rsid w:val="00200EC3"/>
    <w:rsid w:val="00222B1E"/>
    <w:rsid w:val="002666AB"/>
    <w:rsid w:val="00402DFF"/>
    <w:rsid w:val="004E7A23"/>
    <w:rsid w:val="00516403"/>
    <w:rsid w:val="005F423D"/>
    <w:rsid w:val="006207DC"/>
    <w:rsid w:val="00654F25"/>
    <w:rsid w:val="0088303D"/>
    <w:rsid w:val="008B665D"/>
    <w:rsid w:val="00A6775A"/>
    <w:rsid w:val="00A94DC3"/>
    <w:rsid w:val="00B34DB2"/>
    <w:rsid w:val="00C0007B"/>
    <w:rsid w:val="00C16921"/>
    <w:rsid w:val="00D52489"/>
    <w:rsid w:val="00DF7579"/>
    <w:rsid w:val="00E06783"/>
    <w:rsid w:val="00E76917"/>
    <w:rsid w:val="00FB7B88"/>
    <w:rsid w:val="3A667D4C"/>
    <w:rsid w:val="3FF2FB5C"/>
    <w:rsid w:val="6396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9147"/>
  <w15:chartTrackingRefBased/>
  <w15:docId w15:val="{DB7AD555-99A9-4FA8-BA72-8DF1720C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6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1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2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89"/>
  </w:style>
  <w:style w:type="paragraph" w:styleId="Footer">
    <w:name w:val="footer"/>
    <w:basedOn w:val="Normal"/>
    <w:link w:val="FooterChar"/>
    <w:uiPriority w:val="99"/>
    <w:unhideWhenUsed/>
    <w:rsid w:val="00D52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89"/>
  </w:style>
  <w:style w:type="character" w:styleId="FollowedHyperlink">
    <w:name w:val="FollowedHyperlink"/>
    <w:basedOn w:val="DefaultParagraphFont"/>
    <w:uiPriority w:val="99"/>
    <w:semiHidden/>
    <w:unhideWhenUsed/>
    <w:rsid w:val="008B66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nwall.gov.uk/housing/private-housing/complaints-about-housing-condition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ornwall.gov.uk/media/hkua5rkh/damp-mould-and-condensatio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ecdf2c-32f8-4df9-b117-f3c986ba10b5" xsi:nil="true"/>
    <lcf76f155ced4ddcb4097134ff3c332f xmlns="507dde7e-d660-4ad2-9b01-26c776cf89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B146625ECCA4C8C7E36A2B97BDD2B" ma:contentTypeVersion="14" ma:contentTypeDescription="Create a new document." ma:contentTypeScope="" ma:versionID="c12b8cc5a097d829f80842c26dbb686d">
  <xsd:schema xmlns:xsd="http://www.w3.org/2001/XMLSchema" xmlns:xs="http://www.w3.org/2001/XMLSchema" xmlns:p="http://schemas.microsoft.com/office/2006/metadata/properties" xmlns:ns2="507dde7e-d660-4ad2-9b01-26c776cf89bb" xmlns:ns3="66ecdf2c-32f8-4df9-b117-f3c986ba10b5" targetNamespace="http://schemas.microsoft.com/office/2006/metadata/properties" ma:root="true" ma:fieldsID="3e5a38d08d3fef33c8d590639189bbb0" ns2:_="" ns3:_="">
    <xsd:import namespace="507dde7e-d660-4ad2-9b01-26c776cf89bb"/>
    <xsd:import namespace="66ecdf2c-32f8-4df9-b117-f3c986ba1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dde7e-d660-4ad2-9b01-26c776cf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7291d1-ad8b-45b0-85be-c6c178795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df2c-32f8-4df9-b117-f3c986ba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93faf-e676-449b-af74-96ef2ba1e730}" ma:internalName="TaxCatchAll" ma:showField="CatchAllData" ma:web="66ecdf2c-32f8-4df9-b117-f3c986b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10939-86E2-4EEE-B81C-B7C650E18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2AC80-616D-485A-9890-4D73BD10287D}">
  <ds:schemaRefs>
    <ds:schemaRef ds:uri="http://schemas.microsoft.com/office/2006/metadata/properties"/>
    <ds:schemaRef ds:uri="http://schemas.microsoft.com/office/infopath/2007/PartnerControls"/>
    <ds:schemaRef ds:uri="66ecdf2c-32f8-4df9-b117-f3c986ba10b5"/>
    <ds:schemaRef ds:uri="507dde7e-d660-4ad2-9b01-26c776cf89bb"/>
  </ds:schemaRefs>
</ds:datastoreItem>
</file>

<file path=customXml/itemProps3.xml><?xml version="1.0" encoding="utf-8"?>
<ds:datastoreItem xmlns:ds="http://schemas.openxmlformats.org/officeDocument/2006/customXml" ds:itemID="{7D5AB124-F6F8-4665-9330-58A0B9D4E3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2175</Characters>
  <Application>Microsoft Office Word</Application>
  <DocSecurity>4</DocSecurity>
  <Lines>18</Lines>
  <Paragraphs>5</Paragraphs>
  <ScaleCrop>false</ScaleCrop>
  <Company>Falmouth University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Galatea Hoyle</dc:creator>
  <cp:keywords/>
  <dc:description/>
  <cp:lastModifiedBy>Galatea Hoyle</cp:lastModifiedBy>
  <cp:revision>5</cp:revision>
  <dcterms:created xsi:type="dcterms:W3CDTF">2024-12-03T17:54:00Z</dcterms:created>
  <dcterms:modified xsi:type="dcterms:W3CDTF">2025-11-21T16:01:00Z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0x010100969B146625ECCA4C8C7E36A2B97BDD2B</vt:lpwstr>
  </property>
  <property fmtid="{D5CDD505-2E9C-101B-9397-08002B2CF9AE}" pid="3" name="MSIP_Label_57c33bae-76e0-44b3-baa3-351f99b93dbd_Enabled">
    <vt:lpwstr>true</vt:lpwstr>
  </property>
  <property fmtid="{D5CDD505-2E9C-101B-9397-08002B2CF9AE}" pid="4" name="MSIP_Label_57c33bae-76e0-44b3-baa3-351f99b93dbd_SetDate">
    <vt:lpwstr>2024-12-03T10:38:58Z</vt:lpwstr>
  </property>
  <property fmtid="{D5CDD505-2E9C-101B-9397-08002B2CF9AE}" pid="5" name="MSIP_Label_57c33bae-76e0-44b3-baa3-351f99b93dbd_Method">
    <vt:lpwstr>Standard</vt:lpwstr>
  </property>
  <property fmtid="{D5CDD505-2E9C-101B-9397-08002B2CF9AE}" pid="6" name="MSIP_Label_57c33bae-76e0-44b3-baa3-351f99b93dbd_Name">
    <vt:lpwstr>Restricted</vt:lpwstr>
  </property>
  <property fmtid="{D5CDD505-2E9C-101B-9397-08002B2CF9AE}" pid="7" name="MSIP_Label_57c33bae-76e0-44b3-baa3-351f99b93dbd_SiteId">
    <vt:lpwstr>550beeb3-6a3d-4646-a111-f89d0177792e</vt:lpwstr>
  </property>
  <property fmtid="{D5CDD505-2E9C-101B-9397-08002B2CF9AE}" pid="8" name="MSIP_Label_57c33bae-76e0-44b3-baa3-351f99b93dbd_ActionId">
    <vt:lpwstr>57231ea4-18f0-48f2-bae7-fb5bc55abf4f</vt:lpwstr>
  </property>
  <property fmtid="{D5CDD505-2E9C-101B-9397-08002B2CF9AE}" pid="9" name="MSIP_Label_57c33bae-76e0-44b3-baa3-351f99b93dbd_ContentBits">
    <vt:lpwstr>3</vt:lpwstr>
  </property>
  <property fmtid="{D5CDD505-2E9C-101B-9397-08002B2CF9AE}" pid="10" name="MediaServiceImageTags">
    <vt:lpwstr/>
  </property>
</Properties>
</file>